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102/1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KISWAHILI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Karatasi 1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Jun</w:t>
      </w:r>
      <w:r w:rsidR="00EB7D5A" w:rsidRPr="0007109C">
        <w:rPr>
          <w:b/>
          <w:bCs/>
          <w:sz w:val="24"/>
          <w:szCs w:val="24"/>
          <w:lang w:val="sw-KE"/>
        </w:rPr>
        <w:t>i</w:t>
      </w:r>
      <w:r w:rsidRPr="0007109C">
        <w:rPr>
          <w:b/>
          <w:bCs/>
          <w:sz w:val="24"/>
          <w:szCs w:val="24"/>
          <w:lang w:val="sw-KE"/>
        </w:rPr>
        <w:t xml:space="preserve"> 20</w:t>
      </w:r>
      <w:r w:rsidR="000562DE">
        <w:rPr>
          <w:b/>
          <w:bCs/>
          <w:sz w:val="24"/>
          <w:szCs w:val="24"/>
          <w:lang w:val="sw-KE"/>
        </w:rPr>
        <w:t>15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Muda: Saa 1¾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</w:p>
    <w:p w:rsidR="00E65B46" w:rsidRPr="00E65B46" w:rsidRDefault="00E65B46" w:rsidP="00993B97">
      <w:pPr>
        <w:spacing w:after="0" w:line="360" w:lineRule="atLeast"/>
        <w:rPr>
          <w:b/>
          <w:bCs/>
          <w:sz w:val="32"/>
          <w:szCs w:val="32"/>
          <w:lang w:val="sw-KE"/>
        </w:rPr>
      </w:pPr>
      <w:r w:rsidRPr="00E65B46">
        <w:rPr>
          <w:b/>
          <w:bCs/>
          <w:sz w:val="32"/>
          <w:szCs w:val="32"/>
          <w:lang w:val="sw-KE"/>
        </w:rPr>
        <w:t>STAREHE BOYS’ CENTRE &amp; SCHOOL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MTIHANI WA MWIGO 20</w:t>
      </w:r>
      <w:r w:rsidR="000562DE">
        <w:rPr>
          <w:b/>
          <w:bCs/>
          <w:sz w:val="24"/>
          <w:szCs w:val="24"/>
          <w:lang w:val="sw-KE"/>
        </w:rPr>
        <w:t>15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INSHA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Karatasi 1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 xml:space="preserve">Kila Insha isipungue maneno 400. 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  <w:r w:rsidRPr="0007109C">
        <w:rPr>
          <w:b/>
          <w:bCs/>
          <w:sz w:val="24"/>
          <w:szCs w:val="24"/>
          <w:lang w:val="sw-KE"/>
        </w:rPr>
        <w:t>Kila Insha ina alama 20.</w:t>
      </w:r>
    </w:p>
    <w:p w:rsidR="00993B97" w:rsidRPr="0007109C" w:rsidRDefault="00993B97" w:rsidP="00993B97">
      <w:pPr>
        <w:spacing w:after="0" w:line="360" w:lineRule="atLeast"/>
        <w:rPr>
          <w:b/>
          <w:bCs/>
          <w:sz w:val="24"/>
          <w:szCs w:val="24"/>
          <w:lang w:val="sw-KE"/>
        </w:rPr>
      </w:pPr>
    </w:p>
    <w:p w:rsidR="00993B97" w:rsidRPr="0007109C" w:rsidRDefault="00993B97" w:rsidP="00993B97">
      <w:pPr>
        <w:pStyle w:val="ListParagraph"/>
        <w:ind w:left="0"/>
        <w:rPr>
          <w:sz w:val="24"/>
          <w:szCs w:val="24"/>
          <w:lang w:val="sw-KE"/>
        </w:rPr>
      </w:pPr>
    </w:p>
    <w:p w:rsidR="0079684D" w:rsidRPr="0079684D" w:rsidRDefault="0079684D" w:rsidP="0079684D">
      <w:pPr>
        <w:pStyle w:val="ListParagraph"/>
        <w:ind w:hanging="720"/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t>1.</w:t>
      </w:r>
      <w:r>
        <w:rPr>
          <w:sz w:val="24"/>
          <w:szCs w:val="24"/>
          <w:lang w:val="sw-KE"/>
        </w:rPr>
        <w:tab/>
      </w:r>
      <w:r w:rsidR="000562DE">
        <w:rPr>
          <w:sz w:val="24"/>
          <w:szCs w:val="24"/>
          <w:lang w:val="sw-KE"/>
        </w:rPr>
        <w:t>Umeteuliwa kama katibu wa jopo linalochunguza chanzo cha migomo katika shule za Upili nchini. Andika ripoti ya matokeo ya uchunguzi huo.</w:t>
      </w:r>
    </w:p>
    <w:p w:rsidR="0079684D" w:rsidRDefault="0079684D" w:rsidP="0079684D">
      <w:pPr>
        <w:pStyle w:val="ListParagraph"/>
        <w:ind w:left="0"/>
        <w:rPr>
          <w:sz w:val="24"/>
          <w:szCs w:val="24"/>
          <w:lang w:val="sw-KE"/>
        </w:rPr>
      </w:pPr>
    </w:p>
    <w:p w:rsidR="0079684D" w:rsidRPr="0079684D" w:rsidRDefault="0079684D" w:rsidP="0079684D">
      <w:pPr>
        <w:pStyle w:val="ListParagraph"/>
        <w:ind w:hanging="720"/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t>2.</w:t>
      </w:r>
      <w:r>
        <w:rPr>
          <w:sz w:val="24"/>
          <w:szCs w:val="24"/>
          <w:lang w:val="sw-KE"/>
        </w:rPr>
        <w:tab/>
      </w:r>
      <w:r w:rsidR="000562DE">
        <w:rPr>
          <w:sz w:val="24"/>
          <w:szCs w:val="24"/>
          <w:lang w:val="sw-KE"/>
        </w:rPr>
        <w:t>Ukosefu wa kazi miongoni mwa watu wengi nchini ni wa kujitakia. Jadili.</w:t>
      </w:r>
    </w:p>
    <w:p w:rsidR="0079684D" w:rsidRPr="0079684D" w:rsidRDefault="0079684D" w:rsidP="0079684D">
      <w:pPr>
        <w:pStyle w:val="ListParagraph"/>
        <w:rPr>
          <w:sz w:val="24"/>
          <w:szCs w:val="24"/>
          <w:lang w:val="sw-KE"/>
        </w:rPr>
      </w:pPr>
    </w:p>
    <w:p w:rsidR="0079684D" w:rsidRPr="0079684D" w:rsidRDefault="0079684D" w:rsidP="0079684D">
      <w:pPr>
        <w:pStyle w:val="ListParagraph"/>
        <w:ind w:left="0"/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t>3.</w:t>
      </w:r>
      <w:r>
        <w:rPr>
          <w:sz w:val="24"/>
          <w:szCs w:val="24"/>
          <w:lang w:val="sw-KE"/>
        </w:rPr>
        <w:tab/>
      </w:r>
      <w:r w:rsidR="000562DE">
        <w:rPr>
          <w:sz w:val="24"/>
          <w:szCs w:val="24"/>
          <w:lang w:val="sw-KE"/>
        </w:rPr>
        <w:t>Andika insha ili kuafiki methali ifuatayo; ‘Ushikwapo shikamana.’</w:t>
      </w:r>
    </w:p>
    <w:p w:rsidR="0079684D" w:rsidRDefault="0079684D" w:rsidP="0079684D">
      <w:pPr>
        <w:pStyle w:val="ListParagraph"/>
        <w:ind w:left="0"/>
        <w:rPr>
          <w:sz w:val="24"/>
          <w:szCs w:val="24"/>
          <w:lang w:val="sw-KE"/>
        </w:rPr>
      </w:pPr>
    </w:p>
    <w:p w:rsidR="0079684D" w:rsidRPr="0079684D" w:rsidRDefault="0079684D" w:rsidP="000562DE">
      <w:pPr>
        <w:pStyle w:val="ListParagraph"/>
        <w:ind w:left="0"/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t>4.</w:t>
      </w:r>
      <w:r>
        <w:rPr>
          <w:sz w:val="24"/>
          <w:szCs w:val="24"/>
          <w:lang w:val="sw-KE"/>
        </w:rPr>
        <w:tab/>
      </w:r>
      <w:r w:rsidR="000562DE">
        <w:rPr>
          <w:sz w:val="24"/>
          <w:szCs w:val="24"/>
          <w:lang w:val="sw-KE"/>
        </w:rPr>
        <w:t>Ulikuwa usiku wa manane niliposikia mayowe .......</w:t>
      </w:r>
    </w:p>
    <w:p w:rsidR="00FC1401" w:rsidRPr="0007109C" w:rsidRDefault="00FC1401" w:rsidP="0079684D">
      <w:pPr>
        <w:pStyle w:val="ListParagraph"/>
        <w:ind w:hanging="720"/>
        <w:rPr>
          <w:sz w:val="24"/>
          <w:szCs w:val="24"/>
          <w:lang w:val="sw-KE"/>
        </w:rPr>
      </w:pPr>
    </w:p>
    <w:sectPr w:rsidR="00FC1401" w:rsidRPr="0007109C" w:rsidSect="00311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AB3"/>
    <w:multiLevelType w:val="hybridMultilevel"/>
    <w:tmpl w:val="B0042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67D39"/>
    <w:multiLevelType w:val="hybridMultilevel"/>
    <w:tmpl w:val="C01E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05E5B"/>
    <w:rsid w:val="000562DE"/>
    <w:rsid w:val="0007109C"/>
    <w:rsid w:val="00173267"/>
    <w:rsid w:val="002A3772"/>
    <w:rsid w:val="003113BB"/>
    <w:rsid w:val="003800BC"/>
    <w:rsid w:val="00570D9F"/>
    <w:rsid w:val="005A3702"/>
    <w:rsid w:val="00603FB5"/>
    <w:rsid w:val="0079684D"/>
    <w:rsid w:val="00836A82"/>
    <w:rsid w:val="00866AFE"/>
    <w:rsid w:val="0099183D"/>
    <w:rsid w:val="00993B97"/>
    <w:rsid w:val="00AE174E"/>
    <w:rsid w:val="00BF15AF"/>
    <w:rsid w:val="00C56A98"/>
    <w:rsid w:val="00D14B9E"/>
    <w:rsid w:val="00E05E5B"/>
    <w:rsid w:val="00E61FE6"/>
    <w:rsid w:val="00E65B46"/>
    <w:rsid w:val="00EB726D"/>
    <w:rsid w:val="00EB7D5A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iswahili%20mock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kiswahili mock 2012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102/1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102/1</dc:title>
  <dc:creator>Njiiri</dc:creator>
  <cp:lastModifiedBy>user</cp:lastModifiedBy>
  <cp:revision>2</cp:revision>
  <cp:lastPrinted>2014-06-06T11:30:00Z</cp:lastPrinted>
  <dcterms:created xsi:type="dcterms:W3CDTF">2015-07-29T10:24:00Z</dcterms:created>
  <dcterms:modified xsi:type="dcterms:W3CDTF">2015-07-29T10:24:00Z</dcterms:modified>
</cp:coreProperties>
</file>